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88" w:rsidRPr="00403088" w:rsidRDefault="00403088">
      <w:pPr>
        <w:rPr>
          <w:rFonts w:ascii="Times New Roman" w:hAnsi="Times New Roman" w:cs="Times New Roman"/>
          <w:sz w:val="24"/>
          <w:szCs w:val="24"/>
        </w:rPr>
      </w:pPr>
    </w:p>
    <w:p w:rsidR="00403088" w:rsidRDefault="00403088" w:rsidP="00403088">
      <w:pPr>
        <w:jc w:val="center"/>
        <w:rPr>
          <w:rFonts w:ascii="Times New Roman" w:hAnsi="Times New Roman" w:cs="Times New Roman"/>
          <w:sz w:val="36"/>
          <w:szCs w:val="24"/>
        </w:rPr>
      </w:pPr>
    </w:p>
    <w:p w:rsidR="00403088" w:rsidRDefault="00403088" w:rsidP="00403088">
      <w:pPr>
        <w:jc w:val="center"/>
        <w:rPr>
          <w:rFonts w:ascii="Times New Roman" w:hAnsi="Times New Roman" w:cs="Times New Roman"/>
          <w:sz w:val="36"/>
          <w:szCs w:val="24"/>
        </w:rPr>
      </w:pPr>
    </w:p>
    <w:p w:rsidR="00403088" w:rsidRDefault="00403088" w:rsidP="00403088">
      <w:pPr>
        <w:jc w:val="center"/>
        <w:rPr>
          <w:rFonts w:ascii="Times New Roman" w:hAnsi="Times New Roman" w:cs="Times New Roman"/>
          <w:sz w:val="36"/>
          <w:szCs w:val="24"/>
        </w:rPr>
      </w:pPr>
    </w:p>
    <w:p w:rsidR="00403088" w:rsidRDefault="00403088" w:rsidP="00403088">
      <w:pPr>
        <w:jc w:val="center"/>
        <w:rPr>
          <w:rFonts w:ascii="Times New Roman" w:hAnsi="Times New Roman" w:cs="Times New Roman"/>
          <w:sz w:val="36"/>
          <w:szCs w:val="24"/>
        </w:rPr>
      </w:pPr>
      <w:r w:rsidRPr="00403088">
        <w:rPr>
          <w:rFonts w:ascii="Times New Roman" w:hAnsi="Times New Roman" w:cs="Times New Roman"/>
          <w:sz w:val="36"/>
          <w:szCs w:val="24"/>
        </w:rPr>
        <w:t>MOBTS 2019 Submission</w:t>
      </w:r>
    </w:p>
    <w:p w:rsidR="00403088" w:rsidRPr="00403088" w:rsidRDefault="00403088" w:rsidP="00403088">
      <w:pPr>
        <w:jc w:val="center"/>
        <w:rPr>
          <w:rFonts w:ascii="Times New Roman" w:hAnsi="Times New Roman" w:cs="Times New Roman"/>
          <w:sz w:val="36"/>
          <w:szCs w:val="24"/>
        </w:rPr>
      </w:pPr>
    </w:p>
    <w:p w:rsidR="003470B8" w:rsidRPr="00403088" w:rsidRDefault="00403088" w:rsidP="00403088">
      <w:pPr>
        <w:jc w:val="center"/>
        <w:rPr>
          <w:rFonts w:ascii="Times New Roman" w:hAnsi="Times New Roman" w:cs="Times New Roman"/>
          <w:sz w:val="36"/>
          <w:szCs w:val="24"/>
        </w:rPr>
      </w:pPr>
      <w:r w:rsidRPr="00403088">
        <w:rPr>
          <w:rFonts w:ascii="Times New Roman" w:hAnsi="Times New Roman" w:cs="Times New Roman"/>
          <w:sz w:val="36"/>
          <w:szCs w:val="24"/>
        </w:rPr>
        <w:t>Leadership Lessons: Real-time feedback loops</w:t>
      </w:r>
    </w:p>
    <w:p w:rsidR="00403088" w:rsidRDefault="00403088" w:rsidP="00403088">
      <w:pPr>
        <w:rPr>
          <w:rFonts w:ascii="Times New Roman" w:hAnsi="Times New Roman" w:cs="Times New Roman"/>
          <w:color w:val="000000" w:themeColor="text1"/>
          <w:sz w:val="24"/>
          <w:szCs w:val="24"/>
        </w:rPr>
      </w:pPr>
    </w:p>
    <w:p w:rsidR="00403088" w:rsidRDefault="00403088" w:rsidP="00403088">
      <w:pPr>
        <w:rPr>
          <w:rFonts w:ascii="Times New Roman" w:hAnsi="Times New Roman" w:cs="Times New Roman"/>
          <w:color w:val="000000" w:themeColor="text1"/>
          <w:sz w:val="24"/>
          <w:szCs w:val="24"/>
        </w:rPr>
      </w:pPr>
    </w:p>
    <w:p w:rsidR="00403088" w:rsidRPr="00403088" w:rsidRDefault="00403088" w:rsidP="00403088">
      <w:pPr>
        <w:rPr>
          <w:rFonts w:ascii="Times New Roman" w:hAnsi="Times New Roman" w:cs="Times New Roman"/>
          <w:color w:val="000000" w:themeColor="text1"/>
          <w:sz w:val="28"/>
          <w:szCs w:val="24"/>
        </w:rPr>
      </w:pPr>
      <w:r w:rsidRPr="00403088">
        <w:rPr>
          <w:rFonts w:ascii="Times New Roman" w:hAnsi="Times New Roman" w:cs="Times New Roman"/>
          <w:color w:val="000000" w:themeColor="text1"/>
          <w:sz w:val="28"/>
          <w:szCs w:val="24"/>
        </w:rPr>
        <w:t xml:space="preserve">Abstract: </w:t>
      </w:r>
    </w:p>
    <w:p w:rsidR="00403088" w:rsidRPr="00403088" w:rsidRDefault="00403088" w:rsidP="00403088">
      <w:pPr>
        <w:rPr>
          <w:rFonts w:ascii="Times New Roman" w:eastAsia="Times New Roman" w:hAnsi="Times New Roman" w:cs="Times New Roman"/>
          <w:color w:val="000000" w:themeColor="text1"/>
          <w:sz w:val="28"/>
          <w:szCs w:val="24"/>
        </w:rPr>
      </w:pPr>
      <w:r w:rsidRPr="00403088">
        <w:rPr>
          <w:rFonts w:ascii="Times New Roman" w:eastAsia="Times New Roman" w:hAnsi="Times New Roman" w:cs="Times New Roman"/>
          <w:color w:val="000000" w:themeColor="text1"/>
          <w:sz w:val="28"/>
          <w:szCs w:val="24"/>
        </w:rPr>
        <w:t>Leadership cannot be taught. Disagree? Join the session and state your case. This session will share insight on experiential learning techniques in leadership – students will be able to use immediately in their other courses – and in day to day real life in everything from employment to student group interaction. Take pieces of your own course and experiences and give students something they will be able to use after your class ends</w:t>
      </w:r>
    </w:p>
    <w:p w:rsidR="00403088" w:rsidRPr="00403088" w:rsidRDefault="00403088">
      <w:pPr>
        <w:rPr>
          <w:rFonts w:ascii="Times New Roman" w:hAnsi="Times New Roman" w:cs="Times New Roman"/>
          <w:sz w:val="24"/>
          <w:szCs w:val="24"/>
        </w:rPr>
      </w:pPr>
    </w:p>
    <w:p w:rsidR="00D9649D" w:rsidRPr="00403088" w:rsidRDefault="00403088">
      <w:pPr>
        <w:rPr>
          <w:rFonts w:ascii="Times New Roman" w:hAnsi="Times New Roman" w:cs="Times New Roman"/>
          <w:sz w:val="28"/>
          <w:szCs w:val="24"/>
        </w:rPr>
      </w:pPr>
      <w:r w:rsidRPr="00403088">
        <w:rPr>
          <w:rFonts w:ascii="Times New Roman" w:hAnsi="Times New Roman" w:cs="Times New Roman"/>
          <w:sz w:val="28"/>
          <w:szCs w:val="24"/>
        </w:rPr>
        <w:t>Keywords: Leadership, Experiential, Feedback</w:t>
      </w: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Pr="00403088" w:rsidRDefault="00403088" w:rsidP="00403088">
      <w:pPr>
        <w:jc w:val="center"/>
        <w:rPr>
          <w:rFonts w:ascii="Times New Roman" w:hAnsi="Times New Roman" w:cs="Times New Roman"/>
          <w:sz w:val="28"/>
          <w:szCs w:val="24"/>
          <w:u w:val="single"/>
        </w:rPr>
      </w:pPr>
      <w:r w:rsidRPr="00403088">
        <w:rPr>
          <w:rFonts w:ascii="Times New Roman" w:hAnsi="Times New Roman" w:cs="Times New Roman"/>
          <w:sz w:val="28"/>
          <w:szCs w:val="24"/>
          <w:u w:val="single"/>
        </w:rPr>
        <w:lastRenderedPageBreak/>
        <w:t>Leadership Lessons: Real-time feedback loops</w:t>
      </w:r>
    </w:p>
    <w:p w:rsidR="00403088" w:rsidRDefault="00403088" w:rsidP="001D2834">
      <w:pPr>
        <w:spacing w:line="480" w:lineRule="auto"/>
        <w:rPr>
          <w:rFonts w:ascii="Times New Roman" w:hAnsi="Times New Roman" w:cs="Times New Roman"/>
          <w:sz w:val="24"/>
          <w:szCs w:val="24"/>
        </w:rPr>
      </w:pPr>
    </w:p>
    <w:p w:rsidR="00D9649D" w:rsidRPr="00403088" w:rsidRDefault="00182B1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w:t>
      </w:r>
      <w:r w:rsidR="00D9649D" w:rsidRPr="00403088">
        <w:rPr>
          <w:rFonts w:ascii="Times New Roman" w:hAnsi="Times New Roman" w:cs="Times New Roman"/>
          <w:sz w:val="24"/>
          <w:szCs w:val="24"/>
        </w:rPr>
        <w:t xml:space="preserve">You can’t teach leadership. </w:t>
      </w:r>
      <w:r w:rsidRPr="00403088">
        <w:rPr>
          <w:rFonts w:ascii="Times New Roman" w:hAnsi="Times New Roman" w:cs="Times New Roman"/>
          <w:sz w:val="24"/>
          <w:szCs w:val="24"/>
        </w:rPr>
        <w:t>“</w:t>
      </w:r>
    </w:p>
    <w:p w:rsidR="00D9649D" w:rsidRPr="00403088" w:rsidRDefault="00D9649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This is what </w:t>
      </w:r>
      <w:r w:rsidR="00182B1D" w:rsidRPr="00403088">
        <w:rPr>
          <w:rFonts w:ascii="Times New Roman" w:hAnsi="Times New Roman" w:cs="Times New Roman"/>
          <w:sz w:val="24"/>
          <w:szCs w:val="24"/>
        </w:rPr>
        <w:t>is</w:t>
      </w:r>
      <w:r w:rsidRPr="00403088">
        <w:rPr>
          <w:rFonts w:ascii="Times New Roman" w:hAnsi="Times New Roman" w:cs="Times New Roman"/>
          <w:sz w:val="24"/>
          <w:szCs w:val="24"/>
        </w:rPr>
        <w:t xml:space="preserve"> say to my </w:t>
      </w:r>
      <w:proofErr w:type="gramStart"/>
      <w:r w:rsidRPr="00403088">
        <w:rPr>
          <w:rFonts w:ascii="Times New Roman" w:hAnsi="Times New Roman" w:cs="Times New Roman"/>
          <w:sz w:val="24"/>
          <w:szCs w:val="24"/>
        </w:rPr>
        <w:t>Master’s</w:t>
      </w:r>
      <w:proofErr w:type="gramEnd"/>
      <w:r w:rsidRPr="00403088">
        <w:rPr>
          <w:rFonts w:ascii="Times New Roman" w:hAnsi="Times New Roman" w:cs="Times New Roman"/>
          <w:sz w:val="24"/>
          <w:szCs w:val="24"/>
        </w:rPr>
        <w:t xml:space="preserve"> level Leadership class. Every year. </w:t>
      </w:r>
      <w:r w:rsidR="00182B1D" w:rsidRPr="00403088">
        <w:rPr>
          <w:rFonts w:ascii="Times New Roman" w:hAnsi="Times New Roman" w:cs="Times New Roman"/>
          <w:sz w:val="24"/>
          <w:szCs w:val="24"/>
        </w:rPr>
        <w:t>Each year, I receive looks from the class which can be read as “I’m paying a lot of money to be here so…”.</w:t>
      </w:r>
    </w:p>
    <w:p w:rsidR="00182B1D" w:rsidRPr="00403088" w:rsidRDefault="00182B1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Every year, I prove them wrong. </w:t>
      </w:r>
    </w:p>
    <w:p w:rsidR="00182B1D" w:rsidRPr="00403088" w:rsidRDefault="00182B1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Leadership must be experienced. Every leader is different, every follower has a different story. Therefore, every leader/follower has an infinite amount of possibilities that must be understood, compartmentalized and experienced for the leader to somehow find the right path forward to motivate the individual to do as needed to get the job done. </w:t>
      </w:r>
    </w:p>
    <w:p w:rsidR="00182B1D" w:rsidRPr="00403088" w:rsidRDefault="00182B1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I will be honest. This is not your typical academic session. I am a second career academic and have spent many years in the field working through the problems that are taught in today’s organizational behavior (Robbins &amp; Judge, 2017) and leadership courses. I know what works – and have done many of the things that hasn’t worked. I’ve studied and taught these courses and more – the best theories and the ones that many forget. </w:t>
      </w:r>
    </w:p>
    <w:p w:rsidR="00182B1D" w:rsidRPr="00403088" w:rsidRDefault="00182B1D"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Where this session, which is part of a series that has been taught at MOBTS, is not typical, it brings forth the challenges of the classroom and the methods with which to overcome by directly experiencing the challenges of leadership. </w:t>
      </w:r>
    </w:p>
    <w:p w:rsidR="008E7ED3" w:rsidRPr="00403088" w:rsidRDefault="008E7ED3"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Experiential-based leadership (Lesko, 2018) is not a new concept, but uses in different methods are constantly evolving. Student based leadership, integrated simulation leadership, interactive leader interviews, and leadership playbooks are some of the elements that allow the students to </w:t>
      </w:r>
      <w:r w:rsidRPr="00403088">
        <w:rPr>
          <w:rFonts w:ascii="Times New Roman" w:hAnsi="Times New Roman" w:cs="Times New Roman"/>
          <w:sz w:val="24"/>
          <w:szCs w:val="24"/>
        </w:rPr>
        <w:lastRenderedPageBreak/>
        <w:t xml:space="preserve">bring the leadership </w:t>
      </w:r>
      <w:r w:rsidR="001D2834">
        <w:rPr>
          <w:rFonts w:ascii="Times New Roman" w:hAnsi="Times New Roman" w:cs="Times New Roman"/>
          <w:sz w:val="24"/>
          <w:szCs w:val="24"/>
        </w:rPr>
        <w:t>text</w:t>
      </w:r>
      <w:r w:rsidRPr="00403088">
        <w:rPr>
          <w:rFonts w:ascii="Times New Roman" w:hAnsi="Times New Roman" w:cs="Times New Roman"/>
          <w:sz w:val="24"/>
          <w:szCs w:val="24"/>
        </w:rPr>
        <w:t>books and theories</w:t>
      </w:r>
      <w:r w:rsidR="001D2834">
        <w:rPr>
          <w:rFonts w:ascii="Times New Roman" w:hAnsi="Times New Roman" w:cs="Times New Roman"/>
          <w:sz w:val="24"/>
          <w:szCs w:val="24"/>
        </w:rPr>
        <w:t xml:space="preserve"> (</w:t>
      </w:r>
      <w:bookmarkStart w:id="0" w:name="_GoBack"/>
      <w:bookmarkEnd w:id="0"/>
      <w:r w:rsidR="001D2834">
        <w:rPr>
          <w:rFonts w:ascii="Times New Roman" w:hAnsi="Times New Roman" w:cs="Times New Roman"/>
          <w:sz w:val="24"/>
          <w:szCs w:val="24"/>
        </w:rPr>
        <w:t>Northouse, 2016)</w:t>
      </w:r>
      <w:r w:rsidRPr="00403088">
        <w:rPr>
          <w:rFonts w:ascii="Times New Roman" w:hAnsi="Times New Roman" w:cs="Times New Roman"/>
          <w:sz w:val="24"/>
          <w:szCs w:val="24"/>
        </w:rPr>
        <w:t xml:space="preserve"> to life, and to find ways to immediately use them. </w:t>
      </w:r>
    </w:p>
    <w:p w:rsidR="008E7ED3" w:rsidRPr="00403088" w:rsidRDefault="008E7ED3"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 xml:space="preserve">Some professors have spoken honestly about the fact they do not have the experiences to teach to these viewpoints, and we have found other methods to use and extract experience from the very students that are in class. </w:t>
      </w:r>
    </w:p>
    <w:p w:rsidR="008E7ED3" w:rsidRPr="00403088" w:rsidRDefault="008E7ED3" w:rsidP="001D2834">
      <w:pPr>
        <w:spacing w:line="480" w:lineRule="auto"/>
        <w:rPr>
          <w:rFonts w:ascii="Times New Roman" w:hAnsi="Times New Roman" w:cs="Times New Roman"/>
          <w:sz w:val="24"/>
          <w:szCs w:val="24"/>
        </w:rPr>
      </w:pPr>
      <w:r w:rsidRPr="00403088">
        <w:rPr>
          <w:rFonts w:ascii="Times New Roman" w:hAnsi="Times New Roman" w:cs="Times New Roman"/>
          <w:sz w:val="24"/>
          <w:szCs w:val="24"/>
        </w:rPr>
        <w:t>In this session, we will review years of experiential leadership lessons</w:t>
      </w:r>
      <w:r w:rsidR="001D2834">
        <w:rPr>
          <w:rFonts w:ascii="Times New Roman" w:hAnsi="Times New Roman" w:cs="Times New Roman"/>
          <w:sz w:val="24"/>
          <w:szCs w:val="24"/>
        </w:rPr>
        <w:t xml:space="preserve"> (Northouse, 2016)</w:t>
      </w:r>
      <w:r w:rsidRPr="00403088">
        <w:rPr>
          <w:rFonts w:ascii="Times New Roman" w:hAnsi="Times New Roman" w:cs="Times New Roman"/>
          <w:sz w:val="24"/>
          <w:szCs w:val="24"/>
        </w:rPr>
        <w:t xml:space="preserve"> – including what works and what doesn’t work; a breakout session of best practices; and a handout &amp; takeaway practices to use in leadership, business &amp; OB classes. </w:t>
      </w:r>
    </w:p>
    <w:p w:rsidR="00182B1D" w:rsidRDefault="00182B1D">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403088" w:rsidRDefault="00403088">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1D2834" w:rsidRDefault="001D2834">
      <w:pPr>
        <w:rPr>
          <w:rFonts w:ascii="Times New Roman" w:hAnsi="Times New Roman" w:cs="Times New Roman"/>
          <w:sz w:val="24"/>
          <w:szCs w:val="24"/>
        </w:rPr>
      </w:pPr>
    </w:p>
    <w:p w:rsidR="00403088" w:rsidRPr="00403088" w:rsidRDefault="00403088">
      <w:pPr>
        <w:rPr>
          <w:rFonts w:ascii="Times New Roman" w:hAnsi="Times New Roman" w:cs="Times New Roman"/>
          <w:sz w:val="24"/>
          <w:szCs w:val="24"/>
        </w:rPr>
      </w:pPr>
    </w:p>
    <w:p w:rsidR="00182B1D" w:rsidRPr="00403088" w:rsidRDefault="00182B1D">
      <w:pPr>
        <w:rPr>
          <w:rFonts w:ascii="Times New Roman" w:hAnsi="Times New Roman" w:cs="Times New Roman"/>
          <w:sz w:val="24"/>
          <w:szCs w:val="24"/>
        </w:rPr>
      </w:pPr>
      <w:r w:rsidRPr="00403088">
        <w:rPr>
          <w:rFonts w:ascii="Times New Roman" w:hAnsi="Times New Roman" w:cs="Times New Roman"/>
          <w:sz w:val="24"/>
          <w:szCs w:val="24"/>
        </w:rPr>
        <w:t>References</w:t>
      </w:r>
    </w:p>
    <w:p w:rsidR="008E7ED3" w:rsidRPr="00403088" w:rsidRDefault="008E7ED3" w:rsidP="00182B1D">
      <w:pPr>
        <w:rPr>
          <w:rFonts w:ascii="Times New Roman" w:hAnsi="Times New Roman" w:cs="Times New Roman"/>
          <w:sz w:val="24"/>
          <w:szCs w:val="24"/>
        </w:rPr>
      </w:pPr>
      <w:r w:rsidRPr="00403088">
        <w:rPr>
          <w:rFonts w:ascii="Times New Roman" w:hAnsi="Times New Roman" w:cs="Times New Roman"/>
          <w:sz w:val="24"/>
          <w:szCs w:val="24"/>
        </w:rPr>
        <w:t>Northouse, P. G,</w:t>
      </w:r>
      <w:r w:rsidRPr="00403088">
        <w:rPr>
          <w:rFonts w:ascii="Times New Roman" w:hAnsi="Times New Roman" w:cs="Times New Roman"/>
          <w:sz w:val="24"/>
          <w:szCs w:val="24"/>
        </w:rPr>
        <w:t xml:space="preserve"> (2016)</w:t>
      </w:r>
      <w:r w:rsidRPr="00403088">
        <w:rPr>
          <w:rFonts w:ascii="Times New Roman" w:hAnsi="Times New Roman" w:cs="Times New Roman"/>
          <w:sz w:val="24"/>
          <w:szCs w:val="24"/>
        </w:rPr>
        <w:t xml:space="preserve"> </w:t>
      </w:r>
      <w:r w:rsidRPr="00403088">
        <w:rPr>
          <w:rFonts w:ascii="Times New Roman" w:hAnsi="Times New Roman" w:cs="Times New Roman"/>
          <w:sz w:val="24"/>
          <w:szCs w:val="24"/>
          <w:u w:val="single"/>
        </w:rPr>
        <w:t xml:space="preserve">Introduction to </w:t>
      </w:r>
      <w:r w:rsidRPr="00403088">
        <w:rPr>
          <w:rFonts w:ascii="Times New Roman" w:hAnsi="Times New Roman" w:cs="Times New Roman"/>
          <w:sz w:val="24"/>
          <w:szCs w:val="24"/>
          <w:u w:val="single"/>
        </w:rPr>
        <w:t>Leadership</w:t>
      </w:r>
      <w:r w:rsidRPr="00403088">
        <w:rPr>
          <w:rFonts w:ascii="Times New Roman" w:hAnsi="Times New Roman" w:cs="Times New Roman"/>
          <w:sz w:val="24"/>
          <w:szCs w:val="24"/>
        </w:rPr>
        <w:t>.</w:t>
      </w:r>
      <w:r w:rsidRPr="00403088">
        <w:rPr>
          <w:rFonts w:ascii="Times New Roman" w:hAnsi="Times New Roman" w:cs="Times New Roman"/>
          <w:sz w:val="24"/>
          <w:szCs w:val="24"/>
        </w:rPr>
        <w:t xml:space="preserve"> Sage Publications</w:t>
      </w:r>
      <w:r w:rsidRPr="00403088">
        <w:rPr>
          <w:rFonts w:ascii="Times New Roman" w:hAnsi="Times New Roman" w:cs="Times New Roman"/>
          <w:sz w:val="24"/>
          <w:szCs w:val="24"/>
        </w:rPr>
        <w:t xml:space="preserve">. </w:t>
      </w:r>
    </w:p>
    <w:p w:rsidR="008E7ED3" w:rsidRPr="00403088" w:rsidRDefault="008E7ED3" w:rsidP="008E7ED3">
      <w:pPr>
        <w:rPr>
          <w:rFonts w:ascii="Times New Roman" w:hAnsi="Times New Roman" w:cs="Times New Roman"/>
          <w:sz w:val="24"/>
          <w:szCs w:val="24"/>
        </w:rPr>
      </w:pPr>
      <w:proofErr w:type="spellStart"/>
      <w:r w:rsidRPr="00403088">
        <w:rPr>
          <w:rFonts w:ascii="Times New Roman" w:hAnsi="Times New Roman" w:cs="Times New Roman"/>
          <w:sz w:val="24"/>
          <w:szCs w:val="24"/>
        </w:rPr>
        <w:t>Prisant</w:t>
      </w:r>
      <w:proofErr w:type="spellEnd"/>
      <w:r w:rsidRPr="00403088">
        <w:rPr>
          <w:rFonts w:ascii="Times New Roman" w:hAnsi="Times New Roman" w:cs="Times New Roman"/>
          <w:sz w:val="24"/>
          <w:szCs w:val="24"/>
        </w:rPr>
        <w:t xml:space="preserve"> Lesko, A, (2018) </w:t>
      </w:r>
      <w:r w:rsidRPr="00403088">
        <w:rPr>
          <w:rFonts w:ascii="Times New Roman" w:hAnsi="Times New Roman" w:cs="Times New Roman"/>
          <w:sz w:val="24"/>
          <w:szCs w:val="24"/>
          <w:u w:val="single"/>
        </w:rPr>
        <w:t>Go Beyond the Job Description</w:t>
      </w:r>
      <w:r w:rsidRPr="00403088">
        <w:rPr>
          <w:rFonts w:ascii="Times New Roman" w:hAnsi="Times New Roman" w:cs="Times New Roman"/>
          <w:sz w:val="24"/>
          <w:szCs w:val="24"/>
        </w:rPr>
        <w:t xml:space="preserve">. SHRM Publishing </w:t>
      </w:r>
    </w:p>
    <w:p w:rsidR="00182B1D" w:rsidRPr="00403088" w:rsidRDefault="00182B1D">
      <w:pPr>
        <w:rPr>
          <w:rFonts w:ascii="Times New Roman" w:hAnsi="Times New Roman" w:cs="Times New Roman"/>
          <w:sz w:val="24"/>
          <w:szCs w:val="24"/>
        </w:rPr>
      </w:pPr>
      <w:r w:rsidRPr="00403088">
        <w:rPr>
          <w:rFonts w:ascii="Times New Roman" w:hAnsi="Times New Roman" w:cs="Times New Roman"/>
          <w:sz w:val="24"/>
          <w:szCs w:val="24"/>
        </w:rPr>
        <w:t xml:space="preserve">Robbins &amp; Judge, </w:t>
      </w:r>
      <w:r w:rsidRPr="00403088">
        <w:rPr>
          <w:rFonts w:ascii="Times New Roman" w:hAnsi="Times New Roman" w:cs="Times New Roman"/>
          <w:sz w:val="24"/>
          <w:szCs w:val="24"/>
        </w:rPr>
        <w:t xml:space="preserve">(2017) </w:t>
      </w:r>
      <w:r w:rsidRPr="00403088">
        <w:rPr>
          <w:rFonts w:ascii="Times New Roman" w:hAnsi="Times New Roman" w:cs="Times New Roman"/>
          <w:sz w:val="24"/>
          <w:szCs w:val="24"/>
          <w:u w:val="single"/>
        </w:rPr>
        <w:t>Organizational Behavior</w:t>
      </w:r>
      <w:r w:rsidRPr="00403088">
        <w:rPr>
          <w:rFonts w:ascii="Times New Roman" w:hAnsi="Times New Roman" w:cs="Times New Roman"/>
          <w:sz w:val="24"/>
          <w:szCs w:val="24"/>
          <w:u w:val="single"/>
        </w:rPr>
        <w:t xml:space="preserve">. </w:t>
      </w:r>
      <w:r w:rsidRPr="00403088">
        <w:rPr>
          <w:rFonts w:ascii="Times New Roman" w:hAnsi="Times New Roman" w:cs="Times New Roman"/>
          <w:sz w:val="24"/>
          <w:szCs w:val="24"/>
        </w:rPr>
        <w:t xml:space="preserve"> 17</w:t>
      </w:r>
      <w:r w:rsidRPr="00403088">
        <w:rPr>
          <w:rFonts w:ascii="Times New Roman" w:hAnsi="Times New Roman" w:cs="Times New Roman"/>
          <w:sz w:val="24"/>
          <w:szCs w:val="24"/>
          <w:vertAlign w:val="superscript"/>
        </w:rPr>
        <w:t>th</w:t>
      </w:r>
      <w:r w:rsidRPr="00403088">
        <w:rPr>
          <w:rFonts w:ascii="Times New Roman" w:hAnsi="Times New Roman" w:cs="Times New Roman"/>
          <w:sz w:val="24"/>
          <w:szCs w:val="24"/>
        </w:rPr>
        <w:t xml:space="preserve"> Edition. Pearson Publishing. </w:t>
      </w:r>
    </w:p>
    <w:p w:rsidR="00403088" w:rsidRPr="00403088" w:rsidRDefault="00403088">
      <w:pPr>
        <w:rPr>
          <w:rFonts w:ascii="Times New Roman" w:hAnsi="Times New Roman" w:cs="Times New Roman"/>
          <w:sz w:val="24"/>
          <w:szCs w:val="24"/>
        </w:rPr>
      </w:pPr>
    </w:p>
    <w:sectPr w:rsidR="00403088" w:rsidRPr="004030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366" w:rsidRDefault="003A0366" w:rsidP="001D2834">
      <w:pPr>
        <w:spacing w:after="0" w:line="240" w:lineRule="auto"/>
      </w:pPr>
      <w:r>
        <w:separator/>
      </w:r>
    </w:p>
  </w:endnote>
  <w:endnote w:type="continuationSeparator" w:id="0">
    <w:p w:rsidR="003A0366" w:rsidRDefault="003A0366" w:rsidP="001D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366" w:rsidRDefault="003A0366" w:rsidP="001D2834">
      <w:pPr>
        <w:spacing w:after="0" w:line="240" w:lineRule="auto"/>
      </w:pPr>
      <w:r>
        <w:separator/>
      </w:r>
    </w:p>
  </w:footnote>
  <w:footnote w:type="continuationSeparator" w:id="0">
    <w:p w:rsidR="003A0366" w:rsidRDefault="003A0366" w:rsidP="001D2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99D" w:rsidRDefault="00BE399D">
    <w:pPr>
      <w:pStyle w:val="Header"/>
      <w:jc w:val="right"/>
    </w:pPr>
    <w:r>
      <w:t xml:space="preserve"> Leadership Feedback Loops </w:t>
    </w:r>
    <w:sdt>
      <w:sdtPr>
        <w:id w:val="-4442323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D2834" w:rsidRDefault="001D2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10A8"/>
    <w:multiLevelType w:val="multilevel"/>
    <w:tmpl w:val="82125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B8"/>
    <w:rsid w:val="00182B1D"/>
    <w:rsid w:val="001D2834"/>
    <w:rsid w:val="002C40C7"/>
    <w:rsid w:val="003470B8"/>
    <w:rsid w:val="003606F8"/>
    <w:rsid w:val="003A0366"/>
    <w:rsid w:val="00403088"/>
    <w:rsid w:val="005D664C"/>
    <w:rsid w:val="006932D7"/>
    <w:rsid w:val="006B0E27"/>
    <w:rsid w:val="00735793"/>
    <w:rsid w:val="007768A5"/>
    <w:rsid w:val="008E5049"/>
    <w:rsid w:val="008E7ED3"/>
    <w:rsid w:val="008F224E"/>
    <w:rsid w:val="009416B7"/>
    <w:rsid w:val="00AE23A4"/>
    <w:rsid w:val="00BE399D"/>
    <w:rsid w:val="00CE0F90"/>
    <w:rsid w:val="00D9649D"/>
    <w:rsid w:val="00E1148D"/>
    <w:rsid w:val="00EA541F"/>
    <w:rsid w:val="00F0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67E17"/>
  <w15:chartTrackingRefBased/>
  <w15:docId w15:val="{5A6C9990-010F-4C97-B5D5-7EE7D9CE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70B8"/>
    <w:rPr>
      <w:i/>
      <w:iCs/>
    </w:rPr>
  </w:style>
  <w:style w:type="paragraph" w:styleId="Header">
    <w:name w:val="header"/>
    <w:basedOn w:val="Normal"/>
    <w:link w:val="HeaderChar"/>
    <w:uiPriority w:val="99"/>
    <w:unhideWhenUsed/>
    <w:rsid w:val="001D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34"/>
  </w:style>
  <w:style w:type="paragraph" w:styleId="Footer">
    <w:name w:val="footer"/>
    <w:basedOn w:val="Normal"/>
    <w:link w:val="FooterChar"/>
    <w:uiPriority w:val="99"/>
    <w:unhideWhenUsed/>
    <w:rsid w:val="001D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Lesko</dc:creator>
  <cp:keywords/>
  <dc:description/>
  <cp:lastModifiedBy>Ashley Lesko</cp:lastModifiedBy>
  <cp:revision>4</cp:revision>
  <dcterms:created xsi:type="dcterms:W3CDTF">2019-01-22T02:10:00Z</dcterms:created>
  <dcterms:modified xsi:type="dcterms:W3CDTF">2019-01-22T02:16:00Z</dcterms:modified>
</cp:coreProperties>
</file>